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1AA4" w14:textId="2C7CC6B1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>Fellow Classmate</w:t>
      </w:r>
      <w:r w:rsidR="00B60A7C">
        <w:rPr>
          <w:rFonts w:ascii="Arial" w:eastAsia="Times New Roman" w:hAnsi="Arial" w:cs="Arial"/>
          <w:sz w:val="24"/>
          <w:szCs w:val="24"/>
        </w:rPr>
        <w:t>:</w:t>
      </w:r>
      <w:r w:rsidRPr="00CE7D5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32236A8" w14:textId="77777777" w:rsidR="00B60A7C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1FEDF4" w14:textId="096080F6" w:rsidR="00CE7D51" w:rsidRPr="00CE7D51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are</w:t>
      </w:r>
      <w:r w:rsidR="00CE7D51" w:rsidRPr="00CE7D51">
        <w:rPr>
          <w:rFonts w:ascii="Arial" w:eastAsia="Times New Roman" w:hAnsi="Arial" w:cs="Arial"/>
          <w:sz w:val="24"/>
          <w:szCs w:val="24"/>
        </w:rPr>
        <w:t xml:space="preserve"> writing today to ask you to </w:t>
      </w:r>
      <w:proofErr w:type="gramStart"/>
      <w:r w:rsidR="00CE7D51" w:rsidRPr="00CE7D51">
        <w:rPr>
          <w:rFonts w:ascii="Arial" w:eastAsia="Times New Roman" w:hAnsi="Arial" w:cs="Arial"/>
          <w:sz w:val="24"/>
          <w:szCs w:val="24"/>
        </w:rPr>
        <w:t>make a contribution</w:t>
      </w:r>
      <w:proofErr w:type="gramEnd"/>
      <w:r w:rsidR="00CE7D51" w:rsidRPr="00CE7D51">
        <w:rPr>
          <w:rFonts w:ascii="Arial" w:eastAsia="Times New Roman" w:hAnsi="Arial" w:cs="Arial"/>
          <w:sz w:val="24"/>
          <w:szCs w:val="24"/>
        </w:rPr>
        <w:t xml:space="preserve"> to the Stuart/Justice </w:t>
      </w:r>
    </w:p>
    <w:p w14:paraId="21F88475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Educational Foundation on behalf of the Class of ‘78. In the past, some </w:t>
      </w:r>
    </w:p>
    <w:p w14:paraId="55FE35AC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reunion classes have given back to our school with a gift to the Foundation. </w:t>
      </w:r>
    </w:p>
    <w:p w14:paraId="7057BCB8" w14:textId="77777777" w:rsidR="00B60A7C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5DF808" w14:textId="56400048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On the basics, the Foundation is a 501(c) (3), non-profit organization, </w:t>
      </w:r>
    </w:p>
    <w:p w14:paraId="7400F7A3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providing college scholarships to amazing but financially-strapped students </w:t>
      </w:r>
    </w:p>
    <w:p w14:paraId="642912E9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graduating from Stuart/Justice High School. Recipients are diverse. They are </w:t>
      </w:r>
    </w:p>
    <w:p w14:paraId="16C767AA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community-service oriented. </w:t>
      </w:r>
    </w:p>
    <w:p w14:paraId="3BBD1302" w14:textId="77777777" w:rsidR="00B60A7C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E09143" w14:textId="70EFD4A1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Some facts. Many of the families of our applicants have annual incomes </w:t>
      </w:r>
    </w:p>
    <w:p w14:paraId="1431B380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below $25,000 a year, reflected in many scholarship recipients receiving </w:t>
      </w:r>
    </w:p>
    <w:p w14:paraId="51BFE83A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little, if any, financial help for college from their families. Nowadays at </w:t>
      </w:r>
    </w:p>
    <w:p w14:paraId="4A3CD1C9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Stuart/Justice, over 63 percent of students qualify for free or reduced-rate </w:t>
      </w:r>
    </w:p>
    <w:p w14:paraId="1A48E842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lunch, more clear evidence of financial need. Moreover, notwithstanding the </w:t>
      </w:r>
    </w:p>
    <w:p w14:paraId="7A02F674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challenges they face—financial and otherwise—many scholarship recipients </w:t>
      </w:r>
    </w:p>
    <w:p w14:paraId="5EB5AF1C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volunteer to help others while in college. </w:t>
      </w:r>
    </w:p>
    <w:p w14:paraId="0D954A86" w14:textId="77777777" w:rsidR="00B60A7C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0B9F75" w14:textId="5F8F0A91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No doubt, our recipients are also highly motivated individuals. For example, </w:t>
      </w:r>
    </w:p>
    <w:p w14:paraId="07F146FD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many are the first in their families to attend college. Many had to hold down </w:t>
      </w:r>
    </w:p>
    <w:p w14:paraId="4E3D1893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part-time jobs or care for siblings before and after high school. Some of </w:t>
      </w:r>
      <w:proofErr w:type="gramStart"/>
      <w:r w:rsidRPr="00CE7D51">
        <w:rPr>
          <w:rFonts w:ascii="Arial" w:eastAsia="Times New Roman" w:hAnsi="Arial" w:cs="Arial"/>
          <w:sz w:val="24"/>
          <w:szCs w:val="24"/>
        </w:rPr>
        <w:t>our</w:t>
      </w:r>
      <w:proofErr w:type="gramEnd"/>
      <w:r w:rsidRPr="00CE7D5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E48FE1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applicants have even been homeless for a portion of their time in high </w:t>
      </w:r>
    </w:p>
    <w:p w14:paraId="1370615D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school. Nevertheless, we have recipients who completed their undergraduate </w:t>
      </w:r>
    </w:p>
    <w:p w14:paraId="5953F038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studies in less than 4 year or completed double majors. Some have gone on </w:t>
      </w:r>
    </w:p>
    <w:p w14:paraId="04338078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to earn graduate and professional degrees. What our recipients have </w:t>
      </w:r>
    </w:p>
    <w:p w14:paraId="46D43331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accomplished when the odds have been stacked against them truly sets the </w:t>
      </w:r>
    </w:p>
    <w:p w14:paraId="55BCB019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work of the Foundation apart. </w:t>
      </w:r>
    </w:p>
    <w:p w14:paraId="6D283F52" w14:textId="77777777" w:rsidR="00B60A7C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BC8BFE" w14:textId="3358B519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Rest assured that donations to the Foundation are used efficiently. The </w:t>
      </w:r>
    </w:p>
    <w:p w14:paraId="5653721A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Foundation’s low-overhead, all-volunteer operation, allows us to devote </w:t>
      </w:r>
    </w:p>
    <w:p w14:paraId="5A4D3FB0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about 95 percent of revenues to scholarships. All scholarship payments are </w:t>
      </w:r>
    </w:p>
    <w:p w14:paraId="60912085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made directly to colleges, eliminating abuse of funds. In addition, an </w:t>
      </w:r>
    </w:p>
    <w:p w14:paraId="3A998980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independent CPA firm performs a financial review of the Foundation’s </w:t>
      </w:r>
    </w:p>
    <w:p w14:paraId="2F3CBEA8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accounts every year. </w:t>
      </w:r>
    </w:p>
    <w:p w14:paraId="1C558C10" w14:textId="77777777" w:rsidR="00B60A7C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6AEDA0" w14:textId="3C121251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Continuing our work and, hopefully, expanding the Foundation’s reach to an </w:t>
      </w:r>
    </w:p>
    <w:p w14:paraId="492AEE9D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even greater number of worthy and needy students require continued and </w:t>
      </w:r>
    </w:p>
    <w:p w14:paraId="0F10CE8F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growing financial help. Thus, we are turning to Stuart alumni in greater </w:t>
      </w:r>
    </w:p>
    <w:p w14:paraId="12D10F68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number. Please know that any financial contribution you make to the </w:t>
      </w:r>
    </w:p>
    <w:p w14:paraId="7948B8E2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Foundation would be highly valued and valuable. Thank you for your </w:t>
      </w:r>
    </w:p>
    <w:p w14:paraId="75E9A777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consideration. </w:t>
      </w:r>
    </w:p>
    <w:p w14:paraId="0B2F6E45" w14:textId="77777777" w:rsidR="00B60A7C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49F0D4" w14:textId="77777777" w:rsidR="00B60A7C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9887C6" w14:textId="77777777" w:rsidR="00B60A7C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D3A940" w14:textId="77777777" w:rsidR="00B60A7C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CA79B1" w14:textId="5B9D7D10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lastRenderedPageBreak/>
        <w:t xml:space="preserve">You can contribute in three simple ways: </w:t>
      </w:r>
    </w:p>
    <w:p w14:paraId="6453921E" w14:textId="77777777" w:rsidR="00B60A7C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B7FCBE" w14:textId="7519807B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1. Send a check payable to the </w:t>
      </w:r>
    </w:p>
    <w:p w14:paraId="6A746B4F" w14:textId="63DDD2EF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Stuart Educational Foundation, Inc." </w:t>
      </w:r>
    </w:p>
    <w:p w14:paraId="7FBF37D4" w14:textId="6E62EAFD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to P.O. Box 4612, Falls Church, VA 22044. </w:t>
      </w:r>
    </w:p>
    <w:p w14:paraId="65CDC05E" w14:textId="77777777" w:rsidR="00CE7D51" w:rsidRPr="00CE7D51" w:rsidRDefault="00CE7D51" w:rsidP="00CE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51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09A18480" w14:textId="4FF211BC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</w:rPr>
        <w:t xml:space="preserve">2. </w:t>
      </w:r>
      <w:r w:rsidRPr="00CE7D51">
        <w:rPr>
          <w:rFonts w:ascii="Arial" w:eastAsia="Times New Roman" w:hAnsi="Arial" w:cs="Arial"/>
          <w:sz w:val="24"/>
          <w:szCs w:val="24"/>
        </w:rPr>
        <w:t xml:space="preserve">Donate online via PayPal by going to: </w:t>
      </w:r>
    </w:p>
    <w:p w14:paraId="1464C6FE" w14:textId="149F3D41" w:rsid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www.stuartfund.org/contribute </w:t>
      </w:r>
    </w:p>
    <w:p w14:paraId="3BFDA5EE" w14:textId="77777777" w:rsidR="00B60A7C" w:rsidRPr="00CE7D51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7D6608" w14:textId="4091B616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>3.</w:t>
      </w:r>
      <w:r w:rsidR="00B60A7C">
        <w:rPr>
          <w:rFonts w:ascii="Arial" w:eastAsia="Times New Roman" w:hAnsi="Arial" w:cs="Arial"/>
          <w:sz w:val="24"/>
          <w:szCs w:val="24"/>
        </w:rPr>
        <w:t xml:space="preserve"> </w:t>
      </w:r>
      <w:r w:rsidRPr="00CE7D51">
        <w:rPr>
          <w:rFonts w:ascii="Arial" w:eastAsia="Times New Roman" w:hAnsi="Arial" w:cs="Arial"/>
          <w:sz w:val="24"/>
          <w:szCs w:val="24"/>
        </w:rPr>
        <w:t xml:space="preserve">Donate through the Combined Federal Campaign (CFC) at work. </w:t>
      </w:r>
    </w:p>
    <w:p w14:paraId="04C01102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The Foundation’s CFC Agency Designation Number is </w:t>
      </w:r>
    </w:p>
    <w:p w14:paraId="575933DF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28018 </w:t>
      </w:r>
    </w:p>
    <w:p w14:paraId="660BCB83" w14:textId="77777777" w:rsidR="00B60A7C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27CA0E" w14:textId="310348C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Be sure to designate “Class of ‘78” in the memo line for check or PayPal. To </w:t>
      </w:r>
    </w:p>
    <w:p w14:paraId="557F3EF8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learn more about JEB Stuart/Justice High School and the Foundation go to </w:t>
      </w:r>
    </w:p>
    <w:p w14:paraId="0D9F9FAA" w14:textId="6D8B5CE5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>www.stuartfund.org</w:t>
      </w:r>
      <w:r w:rsidR="00B60A7C">
        <w:rPr>
          <w:rFonts w:ascii="Arial" w:eastAsia="Times New Roman" w:hAnsi="Arial" w:cs="Arial"/>
          <w:sz w:val="24"/>
          <w:szCs w:val="24"/>
        </w:rPr>
        <w:t>.</w:t>
      </w:r>
      <w:r w:rsidRPr="00CE7D5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BD01FE" w14:textId="1677A425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10240D1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Sincerely, </w:t>
      </w:r>
    </w:p>
    <w:p w14:paraId="7D5B2CC2" w14:textId="77777777" w:rsidR="00B60A7C" w:rsidRDefault="00B60A7C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7D8012" w14:textId="06E0E91A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CE7D51">
        <w:rPr>
          <w:rFonts w:ascii="Arial" w:eastAsia="Times New Roman" w:hAnsi="Arial" w:cs="Arial"/>
          <w:sz w:val="24"/>
          <w:szCs w:val="24"/>
        </w:rPr>
        <w:t xml:space="preserve">Dan Garfinkel, </w:t>
      </w:r>
      <w:proofErr w:type="spellStart"/>
      <w:r w:rsidRPr="00CE7D51">
        <w:rPr>
          <w:rFonts w:ascii="Arial" w:eastAsia="Times New Roman" w:hAnsi="Arial" w:cs="Arial"/>
          <w:sz w:val="24"/>
          <w:szCs w:val="24"/>
        </w:rPr>
        <w:t>Marit</w:t>
      </w:r>
      <w:proofErr w:type="spellEnd"/>
      <w:r w:rsidRPr="00CE7D51">
        <w:rPr>
          <w:rFonts w:ascii="Arial" w:eastAsia="Times New Roman" w:hAnsi="Arial" w:cs="Arial"/>
          <w:sz w:val="24"/>
          <w:szCs w:val="24"/>
        </w:rPr>
        <w:t xml:space="preserve"> Anderson &amp; Andie Rowe </w:t>
      </w:r>
    </w:p>
    <w:p w14:paraId="0FA70CD5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 xml:space="preserve">Class of ‘78 </w:t>
      </w:r>
    </w:p>
    <w:p w14:paraId="16A3F623" w14:textId="77777777" w:rsidR="00CE7D51" w:rsidRPr="00CE7D51" w:rsidRDefault="00CE7D51" w:rsidP="00CE7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D51">
        <w:rPr>
          <w:rFonts w:ascii="Arial" w:eastAsia="Times New Roman" w:hAnsi="Arial" w:cs="Arial"/>
          <w:sz w:val="24"/>
          <w:szCs w:val="24"/>
        </w:rPr>
        <w:t>JEB Stuart High School</w:t>
      </w:r>
    </w:p>
    <w:p w14:paraId="2B265D61" w14:textId="77777777" w:rsidR="00995C51" w:rsidRDefault="00995C51"/>
    <w:sectPr w:rsidR="0099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51"/>
    <w:rsid w:val="00995C51"/>
    <w:rsid w:val="00B60A7C"/>
    <w:rsid w:val="00C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8525"/>
  <w15:chartTrackingRefBased/>
  <w15:docId w15:val="{B8A4E7C2-08D1-4DEE-BB5B-23735AEC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7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39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20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0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1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55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3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27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4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8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68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6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40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44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1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6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4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0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2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14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5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3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9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8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2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47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211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39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4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2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33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3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6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95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Rowe</dc:creator>
  <cp:keywords/>
  <dc:description/>
  <cp:lastModifiedBy>Andie Rowe</cp:lastModifiedBy>
  <cp:revision>2</cp:revision>
  <dcterms:created xsi:type="dcterms:W3CDTF">2018-09-03T23:01:00Z</dcterms:created>
  <dcterms:modified xsi:type="dcterms:W3CDTF">2018-09-03T23:01:00Z</dcterms:modified>
</cp:coreProperties>
</file>